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099" w:rsidRDefault="00767099" w:rsidP="000C344A">
      <w:pPr>
        <w:ind w:left="-360" w:right="-360"/>
        <w:rPr>
          <w:rFonts w:ascii="Calibri" w:hAnsi="Calibri"/>
          <w:noProof/>
          <w:lang w:val="tr-TR" w:eastAsia="tr-TR"/>
        </w:rPr>
      </w:pPr>
    </w:p>
    <w:p w:rsidR="00767099" w:rsidRDefault="00585FF0" w:rsidP="00767099">
      <w:pPr>
        <w:ind w:left="-360" w:right="-360"/>
        <w:jc w:val="center"/>
        <w:rPr>
          <w:rFonts w:ascii="Calibri" w:hAnsi="Calibri"/>
          <w:noProof/>
          <w:lang w:val="tr-TR" w:eastAsia="tr-TR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499745</wp:posOffset>
            </wp:positionV>
            <wp:extent cx="1371600" cy="1096010"/>
            <wp:effectExtent l="1905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96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lang w:val="tr-TR" w:eastAsia="tr-TR"/>
        </w:rPr>
        <w:drawing>
          <wp:inline distT="0" distB="0" distL="0" distR="0">
            <wp:extent cx="914400" cy="657225"/>
            <wp:effectExtent l="19050" t="0" r="0" b="0"/>
            <wp:docPr id="3" name="Resim 3" descr="C:\Documents and Settings\cnas\Desktop\IKV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cnas\Desktop\IKV_log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099" w:rsidRDefault="00767099" w:rsidP="000C344A">
      <w:pPr>
        <w:ind w:left="-360" w:right="-360"/>
        <w:rPr>
          <w:rFonts w:ascii="Calibri" w:hAnsi="Calibri"/>
          <w:noProof/>
          <w:lang w:val="tr-TR" w:eastAsia="tr-TR"/>
        </w:rPr>
      </w:pPr>
    </w:p>
    <w:p w:rsidR="001322D5" w:rsidRDefault="001322D5" w:rsidP="000C344A">
      <w:pPr>
        <w:ind w:left="-360" w:right="-360"/>
        <w:rPr>
          <w:rFonts w:ascii="Calibri" w:hAnsi="Calibri"/>
        </w:rPr>
      </w:pPr>
      <w:r>
        <w:rPr>
          <w:rFonts w:ascii="Calibri" w:hAnsi="Calibri"/>
          <w:noProof/>
          <w:lang w:val="tr-TR" w:eastAsia="tr-TR"/>
        </w:rPr>
        <w:t xml:space="preserve">                                     </w:t>
      </w:r>
      <w:r w:rsidR="00585FF0">
        <w:rPr>
          <w:rFonts w:ascii="Calibri" w:hAnsi="Calibri"/>
          <w:noProof/>
          <w:lang w:val="tr-TR" w:eastAsia="tr-TR"/>
        </w:rPr>
        <w:drawing>
          <wp:inline distT="0" distB="0" distL="0" distR="0">
            <wp:extent cx="2724150" cy="371475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lang w:val="tr-TR" w:eastAsia="tr-TR"/>
        </w:rPr>
        <w:t xml:space="preserve">  </w:t>
      </w:r>
      <w:r w:rsidR="00585FF0">
        <w:rPr>
          <w:rFonts w:ascii="Calibri" w:hAnsi="Calibri"/>
          <w:noProof/>
          <w:lang w:val="tr-TR" w:eastAsia="tr-TR"/>
        </w:rPr>
        <w:drawing>
          <wp:inline distT="0" distB="0" distL="0" distR="0">
            <wp:extent cx="1924050" cy="523875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lang w:val="tr-TR" w:eastAsia="tr-TR"/>
        </w:rPr>
        <w:t xml:space="preserve">  </w:t>
      </w:r>
    </w:p>
    <w:p w:rsidR="001322D5" w:rsidRDefault="001322D5" w:rsidP="00685AFC">
      <w:pPr>
        <w:ind w:left="-360" w:right="-360"/>
        <w:jc w:val="both"/>
        <w:rPr>
          <w:rFonts w:ascii="Calibri" w:hAnsi="Calibri"/>
        </w:rPr>
      </w:pPr>
    </w:p>
    <w:p w:rsidR="001322D5" w:rsidRPr="00B47970" w:rsidRDefault="001322D5" w:rsidP="00685AFC">
      <w:pPr>
        <w:jc w:val="both"/>
        <w:rPr>
          <w:rFonts w:ascii="Calibri" w:hAnsi="Calibri"/>
          <w:color w:val="003366"/>
        </w:rPr>
      </w:pPr>
    </w:p>
    <w:p w:rsidR="001322D5" w:rsidRPr="004B3825" w:rsidRDefault="001322D5" w:rsidP="00E021B7">
      <w:pPr>
        <w:jc w:val="center"/>
        <w:rPr>
          <w:b/>
          <w:color w:val="003366"/>
        </w:rPr>
      </w:pPr>
      <w:r>
        <w:rPr>
          <w:b/>
          <w:color w:val="003366"/>
        </w:rPr>
        <w:t xml:space="preserve">ULUSLARARASI </w:t>
      </w:r>
      <w:r w:rsidRPr="004B3825">
        <w:rPr>
          <w:b/>
          <w:color w:val="003366"/>
        </w:rPr>
        <w:t>SEMPOZYUM</w:t>
      </w:r>
    </w:p>
    <w:p w:rsidR="001322D5" w:rsidRPr="004B3825" w:rsidRDefault="001322D5" w:rsidP="00E021B7">
      <w:pPr>
        <w:jc w:val="center"/>
        <w:rPr>
          <w:b/>
          <w:color w:val="003366"/>
        </w:rPr>
      </w:pPr>
    </w:p>
    <w:p w:rsidR="001322D5" w:rsidRPr="00594D92" w:rsidRDefault="00EA032F" w:rsidP="006528E2">
      <w:pPr>
        <w:shd w:val="clear" w:color="auto" w:fill="F5F5F5"/>
        <w:jc w:val="center"/>
        <w:textAlignment w:val="top"/>
        <w:rPr>
          <w:rStyle w:val="hps"/>
          <w:b/>
          <w:sz w:val="32"/>
          <w:szCs w:val="32"/>
        </w:rPr>
      </w:pPr>
      <w:r>
        <w:rPr>
          <w:rStyle w:val="hps"/>
          <w:b/>
          <w:sz w:val="32"/>
          <w:szCs w:val="32"/>
        </w:rPr>
        <w:t xml:space="preserve">AB ÜLKELERİNDE </w:t>
      </w:r>
      <w:r w:rsidR="001322D5" w:rsidRPr="00594D92">
        <w:rPr>
          <w:rStyle w:val="hps"/>
          <w:b/>
          <w:sz w:val="32"/>
          <w:szCs w:val="32"/>
        </w:rPr>
        <w:t>SAĞLIK HUKUKU’NUN GÜNCEL SORUNLARI</w:t>
      </w:r>
    </w:p>
    <w:p w:rsidR="001322D5" w:rsidRDefault="001322D5" w:rsidP="00E021B7">
      <w:pPr>
        <w:jc w:val="center"/>
        <w:rPr>
          <w:b/>
          <w:color w:val="003366"/>
        </w:rPr>
      </w:pPr>
    </w:p>
    <w:p w:rsidR="001322D5" w:rsidRPr="004B3825" w:rsidRDefault="001322D5" w:rsidP="00E021B7">
      <w:pPr>
        <w:jc w:val="center"/>
        <w:rPr>
          <w:b/>
          <w:color w:val="003366"/>
        </w:rPr>
      </w:pPr>
      <w:r w:rsidRPr="004B3825">
        <w:rPr>
          <w:b/>
          <w:color w:val="003366"/>
        </w:rPr>
        <w:t xml:space="preserve">28 </w:t>
      </w:r>
      <w:proofErr w:type="spellStart"/>
      <w:r w:rsidRPr="004B3825">
        <w:rPr>
          <w:b/>
          <w:color w:val="003366"/>
        </w:rPr>
        <w:t>Haziran</w:t>
      </w:r>
      <w:proofErr w:type="spellEnd"/>
      <w:r w:rsidRPr="004B3825">
        <w:rPr>
          <w:b/>
          <w:color w:val="003366"/>
        </w:rPr>
        <w:t xml:space="preserve"> 2012 </w:t>
      </w:r>
    </w:p>
    <w:p w:rsidR="001322D5" w:rsidRDefault="001322D5" w:rsidP="001A0AE9">
      <w:pPr>
        <w:jc w:val="center"/>
        <w:rPr>
          <w:b/>
          <w:color w:val="003366"/>
        </w:rPr>
      </w:pPr>
      <w:r>
        <w:rPr>
          <w:b/>
          <w:color w:val="003366"/>
        </w:rPr>
        <w:t>09</w:t>
      </w:r>
      <w:r w:rsidRPr="004B3825">
        <w:rPr>
          <w:b/>
          <w:color w:val="003366"/>
        </w:rPr>
        <w:t xml:space="preserve">:30 </w:t>
      </w:r>
    </w:p>
    <w:p w:rsidR="001322D5" w:rsidRPr="004B3825" w:rsidRDefault="001322D5" w:rsidP="001A0AE9">
      <w:pPr>
        <w:jc w:val="center"/>
        <w:rPr>
          <w:b/>
          <w:color w:val="003366"/>
        </w:rPr>
      </w:pPr>
      <w:r w:rsidRPr="004B3825">
        <w:rPr>
          <w:b/>
          <w:color w:val="003366"/>
        </w:rPr>
        <w:t xml:space="preserve">TOBB, VIP </w:t>
      </w:r>
      <w:proofErr w:type="spellStart"/>
      <w:r w:rsidRPr="004B3825">
        <w:rPr>
          <w:b/>
          <w:color w:val="003366"/>
        </w:rPr>
        <w:t>Salonu</w:t>
      </w:r>
      <w:proofErr w:type="spellEnd"/>
      <w:r w:rsidRPr="004B3825">
        <w:rPr>
          <w:b/>
          <w:color w:val="003366"/>
        </w:rPr>
        <w:t xml:space="preserve"> </w:t>
      </w:r>
    </w:p>
    <w:p w:rsidR="001322D5" w:rsidRPr="004B3825" w:rsidRDefault="001322D5">
      <w:pPr>
        <w:rPr>
          <w:color w:val="003366"/>
        </w:rPr>
      </w:pPr>
    </w:p>
    <w:p w:rsidR="001322D5" w:rsidRPr="00767099" w:rsidRDefault="001322D5" w:rsidP="00E021B7">
      <w:pPr>
        <w:rPr>
          <w:color w:val="000080"/>
          <w:sz w:val="22"/>
          <w:szCs w:val="22"/>
          <w:lang w:val="tr-TR"/>
        </w:rPr>
      </w:pPr>
      <w:proofErr w:type="gramStart"/>
      <w:r w:rsidRPr="00767099">
        <w:rPr>
          <w:color w:val="000080"/>
          <w:sz w:val="22"/>
          <w:szCs w:val="22"/>
          <w:lang w:val="tr-TR"/>
        </w:rPr>
        <w:t>09:30</w:t>
      </w:r>
      <w:proofErr w:type="gramEnd"/>
      <w:r w:rsidRPr="00767099">
        <w:rPr>
          <w:color w:val="000080"/>
          <w:sz w:val="22"/>
          <w:szCs w:val="22"/>
          <w:lang w:val="tr-TR"/>
        </w:rPr>
        <w:t xml:space="preserve"> – Açış Konuşmaları, ■ Prof. Dr</w:t>
      </w:r>
      <w:r w:rsidRPr="00767099">
        <w:rPr>
          <w:color w:val="000080"/>
          <w:sz w:val="22"/>
          <w:szCs w:val="22"/>
        </w:rPr>
        <w:t xml:space="preserve">. </w:t>
      </w:r>
      <w:proofErr w:type="spellStart"/>
      <w:r w:rsidRPr="00767099">
        <w:rPr>
          <w:color w:val="000080"/>
          <w:sz w:val="22"/>
          <w:szCs w:val="22"/>
        </w:rPr>
        <w:t>Nurcan</w:t>
      </w:r>
      <w:proofErr w:type="spellEnd"/>
      <w:r w:rsidRPr="00767099">
        <w:rPr>
          <w:color w:val="000080"/>
          <w:sz w:val="22"/>
          <w:szCs w:val="22"/>
        </w:rPr>
        <w:t xml:space="preserve"> </w:t>
      </w:r>
      <w:proofErr w:type="spellStart"/>
      <w:r w:rsidRPr="00767099">
        <w:rPr>
          <w:color w:val="000080"/>
          <w:sz w:val="22"/>
          <w:szCs w:val="22"/>
        </w:rPr>
        <w:t>Baç</w:t>
      </w:r>
      <w:proofErr w:type="spellEnd"/>
      <w:r w:rsidRPr="00767099">
        <w:rPr>
          <w:color w:val="000080"/>
          <w:sz w:val="22"/>
          <w:szCs w:val="22"/>
        </w:rPr>
        <w:t xml:space="preserve">, </w:t>
      </w:r>
      <w:proofErr w:type="spellStart"/>
      <w:r w:rsidRPr="00767099">
        <w:rPr>
          <w:color w:val="000080"/>
          <w:sz w:val="22"/>
          <w:szCs w:val="22"/>
        </w:rPr>
        <w:t>Yeditepe</w:t>
      </w:r>
      <w:proofErr w:type="spellEnd"/>
      <w:r w:rsidRPr="00767099">
        <w:rPr>
          <w:color w:val="000080"/>
          <w:sz w:val="22"/>
          <w:szCs w:val="22"/>
          <w:lang w:val="tr-TR"/>
        </w:rPr>
        <w:t xml:space="preserve"> Üniversitesi Rektörü</w:t>
      </w:r>
    </w:p>
    <w:p w:rsidR="001322D5" w:rsidRPr="00767099" w:rsidRDefault="001322D5" w:rsidP="006F7724">
      <w:pPr>
        <w:ind w:left="2124"/>
        <w:rPr>
          <w:color w:val="000080"/>
          <w:sz w:val="22"/>
          <w:szCs w:val="22"/>
          <w:lang w:val="tr-TR"/>
        </w:rPr>
      </w:pPr>
      <w:r w:rsidRPr="00767099">
        <w:rPr>
          <w:color w:val="000080"/>
          <w:sz w:val="22"/>
          <w:szCs w:val="22"/>
          <w:lang w:val="tr-TR"/>
        </w:rPr>
        <w:t xml:space="preserve">         ■ Doç. Dr. Ümit </w:t>
      </w:r>
      <w:proofErr w:type="spellStart"/>
      <w:r w:rsidRPr="00767099">
        <w:rPr>
          <w:color w:val="000080"/>
          <w:sz w:val="22"/>
          <w:szCs w:val="22"/>
          <w:lang w:val="tr-TR"/>
        </w:rPr>
        <w:t>Kocasakal</w:t>
      </w:r>
      <w:proofErr w:type="spellEnd"/>
      <w:r w:rsidRPr="00767099">
        <w:rPr>
          <w:color w:val="000080"/>
          <w:sz w:val="22"/>
          <w:szCs w:val="22"/>
          <w:lang w:val="tr-TR"/>
        </w:rPr>
        <w:t>, İstanbul Barosu Başkanı</w:t>
      </w:r>
    </w:p>
    <w:p w:rsidR="001322D5" w:rsidRPr="00767099" w:rsidRDefault="001322D5" w:rsidP="00E021B7">
      <w:pPr>
        <w:rPr>
          <w:color w:val="003366"/>
          <w:sz w:val="22"/>
          <w:szCs w:val="22"/>
          <w:lang w:val="tr-TR"/>
        </w:rPr>
      </w:pPr>
    </w:p>
    <w:p w:rsidR="001322D5" w:rsidRPr="00767099" w:rsidRDefault="001322D5" w:rsidP="00E021B7">
      <w:pPr>
        <w:rPr>
          <w:b/>
          <w:iCs/>
          <w:color w:val="FF0000"/>
          <w:sz w:val="22"/>
          <w:szCs w:val="22"/>
          <w:lang w:val="tr-TR"/>
        </w:rPr>
      </w:pPr>
      <w:r w:rsidRPr="00767099">
        <w:rPr>
          <w:b/>
          <w:color w:val="003366"/>
          <w:sz w:val="22"/>
          <w:szCs w:val="22"/>
          <w:lang w:val="tr-TR"/>
        </w:rPr>
        <w:t xml:space="preserve">I. OTURUM, </w:t>
      </w:r>
      <w:r w:rsidRPr="00767099">
        <w:rPr>
          <w:b/>
          <w:color w:val="000080"/>
          <w:sz w:val="22"/>
          <w:szCs w:val="22"/>
          <w:lang w:val="tr-TR"/>
        </w:rPr>
        <w:t xml:space="preserve">Oturum Başkanı: Prof. Dr. Duygun </w:t>
      </w:r>
      <w:proofErr w:type="spellStart"/>
      <w:r w:rsidRPr="00767099">
        <w:rPr>
          <w:b/>
          <w:color w:val="000080"/>
          <w:sz w:val="22"/>
          <w:szCs w:val="22"/>
          <w:lang w:val="tr-TR"/>
        </w:rPr>
        <w:t>Yarsuvat</w:t>
      </w:r>
      <w:proofErr w:type="spellEnd"/>
      <w:r w:rsidRPr="00767099">
        <w:rPr>
          <w:b/>
          <w:color w:val="000080"/>
          <w:sz w:val="22"/>
          <w:szCs w:val="22"/>
          <w:lang w:val="tr-TR"/>
        </w:rPr>
        <w:t>, Yeditepe Üniversitesi Hukuk Fakültesi</w:t>
      </w:r>
      <w:r w:rsidRPr="00767099">
        <w:rPr>
          <w:b/>
          <w:color w:val="FF0000"/>
          <w:sz w:val="22"/>
          <w:szCs w:val="22"/>
          <w:lang w:val="tr-TR"/>
        </w:rPr>
        <w:t xml:space="preserve"> </w:t>
      </w:r>
    </w:p>
    <w:p w:rsidR="001322D5" w:rsidRPr="00767099" w:rsidRDefault="001322D5" w:rsidP="0071278B">
      <w:pPr>
        <w:rPr>
          <w:b/>
          <w:bCs/>
          <w:color w:val="003366"/>
          <w:sz w:val="22"/>
          <w:szCs w:val="22"/>
          <w:lang w:val="tr-TR"/>
        </w:rPr>
      </w:pPr>
    </w:p>
    <w:p w:rsidR="001322D5" w:rsidRPr="00767099" w:rsidRDefault="001322D5" w:rsidP="00E715EC">
      <w:pPr>
        <w:rPr>
          <w:sz w:val="22"/>
          <w:szCs w:val="22"/>
          <w:lang w:val="en-US"/>
        </w:rPr>
      </w:pPr>
      <w:r w:rsidRPr="00767099">
        <w:rPr>
          <w:sz w:val="22"/>
          <w:szCs w:val="22"/>
          <w:lang w:val="tr-TR"/>
        </w:rPr>
        <w:t xml:space="preserve">1- </w:t>
      </w:r>
      <w:proofErr w:type="gramStart"/>
      <w:r w:rsidRPr="00767099">
        <w:rPr>
          <w:sz w:val="22"/>
          <w:szCs w:val="22"/>
          <w:lang w:val="tr-TR"/>
        </w:rPr>
        <w:t>9:45</w:t>
      </w:r>
      <w:proofErr w:type="gramEnd"/>
      <w:r w:rsidRPr="00767099">
        <w:rPr>
          <w:sz w:val="22"/>
          <w:szCs w:val="22"/>
          <w:lang w:val="tr-TR"/>
        </w:rPr>
        <w:t xml:space="preserve"> -10:05 Uluslararası </w:t>
      </w:r>
      <w:proofErr w:type="spellStart"/>
      <w:r w:rsidRPr="00767099">
        <w:rPr>
          <w:sz w:val="22"/>
          <w:szCs w:val="22"/>
          <w:lang w:val="en-US"/>
        </w:rPr>
        <w:t>alanda</w:t>
      </w:r>
      <w:proofErr w:type="spellEnd"/>
      <w:r w:rsidRPr="00767099">
        <w:rPr>
          <w:sz w:val="22"/>
          <w:szCs w:val="22"/>
          <w:lang w:val="en-US"/>
        </w:rPr>
        <w:t xml:space="preserve"> </w:t>
      </w:r>
      <w:proofErr w:type="spellStart"/>
      <w:r w:rsidRPr="00767099">
        <w:rPr>
          <w:sz w:val="22"/>
          <w:szCs w:val="22"/>
          <w:lang w:val="en-US"/>
        </w:rPr>
        <w:t>dağıtım</w:t>
      </w:r>
      <w:proofErr w:type="spellEnd"/>
      <w:r w:rsidRPr="00767099">
        <w:rPr>
          <w:sz w:val="22"/>
          <w:szCs w:val="22"/>
          <w:lang w:val="en-US"/>
        </w:rPr>
        <w:t xml:space="preserve"> </w:t>
      </w:r>
      <w:proofErr w:type="spellStart"/>
      <w:r w:rsidRPr="00767099">
        <w:rPr>
          <w:sz w:val="22"/>
          <w:szCs w:val="22"/>
          <w:lang w:val="en-US"/>
        </w:rPr>
        <w:t>anlaşması</w:t>
      </w:r>
      <w:proofErr w:type="spellEnd"/>
      <w:r w:rsidRPr="00767099">
        <w:rPr>
          <w:sz w:val="22"/>
          <w:szCs w:val="22"/>
          <w:lang w:val="en-US"/>
        </w:rPr>
        <w:t>/ Distribution agreement in the international arena</w:t>
      </w:r>
    </w:p>
    <w:p w:rsidR="001322D5" w:rsidRPr="00767099" w:rsidRDefault="001322D5" w:rsidP="00E715EC">
      <w:pPr>
        <w:rPr>
          <w:sz w:val="22"/>
          <w:szCs w:val="22"/>
        </w:rPr>
      </w:pPr>
      <w:r w:rsidRPr="00767099">
        <w:rPr>
          <w:sz w:val="22"/>
          <w:szCs w:val="22"/>
        </w:rPr>
        <w:t xml:space="preserve">Prof. Dr. Malik </w:t>
      </w:r>
      <w:proofErr w:type="spellStart"/>
      <w:r w:rsidRPr="00767099">
        <w:rPr>
          <w:sz w:val="22"/>
          <w:szCs w:val="22"/>
        </w:rPr>
        <w:t>Laazouzi</w:t>
      </w:r>
      <w:proofErr w:type="spellEnd"/>
      <w:r w:rsidRPr="00767099">
        <w:rPr>
          <w:sz w:val="22"/>
          <w:szCs w:val="22"/>
        </w:rPr>
        <w:t xml:space="preserve">, Jean Monnet Saint-Etienne </w:t>
      </w:r>
      <w:proofErr w:type="spellStart"/>
      <w:r w:rsidRPr="00767099">
        <w:rPr>
          <w:sz w:val="22"/>
          <w:szCs w:val="22"/>
        </w:rPr>
        <w:t>Üniversitesi</w:t>
      </w:r>
      <w:proofErr w:type="spellEnd"/>
      <w:r w:rsidRPr="00767099">
        <w:rPr>
          <w:sz w:val="22"/>
          <w:szCs w:val="22"/>
        </w:rPr>
        <w:t xml:space="preserve"> </w:t>
      </w:r>
      <w:proofErr w:type="spellStart"/>
      <w:r w:rsidRPr="00767099">
        <w:rPr>
          <w:sz w:val="22"/>
          <w:szCs w:val="22"/>
        </w:rPr>
        <w:t>Hukuk</w:t>
      </w:r>
      <w:proofErr w:type="spellEnd"/>
      <w:r w:rsidRPr="00767099">
        <w:rPr>
          <w:sz w:val="22"/>
          <w:szCs w:val="22"/>
        </w:rPr>
        <w:t xml:space="preserve"> </w:t>
      </w:r>
      <w:proofErr w:type="spellStart"/>
      <w:r w:rsidRPr="00767099">
        <w:rPr>
          <w:sz w:val="22"/>
          <w:szCs w:val="22"/>
        </w:rPr>
        <w:t>Fakültesi</w:t>
      </w:r>
      <w:proofErr w:type="spellEnd"/>
    </w:p>
    <w:p w:rsidR="001322D5" w:rsidRPr="00767099" w:rsidRDefault="001322D5" w:rsidP="00E715EC">
      <w:pPr>
        <w:rPr>
          <w:sz w:val="22"/>
          <w:szCs w:val="22"/>
        </w:rPr>
      </w:pPr>
    </w:p>
    <w:p w:rsidR="001322D5" w:rsidRPr="00767099" w:rsidRDefault="001322D5" w:rsidP="00E715EC">
      <w:pPr>
        <w:rPr>
          <w:sz w:val="22"/>
          <w:szCs w:val="22"/>
        </w:rPr>
      </w:pPr>
      <w:r w:rsidRPr="00767099">
        <w:rPr>
          <w:sz w:val="22"/>
          <w:szCs w:val="22"/>
        </w:rPr>
        <w:t xml:space="preserve">2- 10:05 –10:25 </w:t>
      </w:r>
      <w:proofErr w:type="spellStart"/>
      <w:r w:rsidRPr="00767099">
        <w:rPr>
          <w:sz w:val="22"/>
          <w:szCs w:val="22"/>
        </w:rPr>
        <w:t>Türkiye’de</w:t>
      </w:r>
      <w:proofErr w:type="spellEnd"/>
      <w:r w:rsidRPr="00767099">
        <w:rPr>
          <w:sz w:val="22"/>
          <w:szCs w:val="22"/>
        </w:rPr>
        <w:t xml:space="preserve"> </w:t>
      </w:r>
      <w:proofErr w:type="spellStart"/>
      <w:r w:rsidRPr="00767099">
        <w:rPr>
          <w:sz w:val="22"/>
          <w:szCs w:val="22"/>
        </w:rPr>
        <w:t>hasta</w:t>
      </w:r>
      <w:proofErr w:type="spellEnd"/>
      <w:r w:rsidRPr="00767099">
        <w:rPr>
          <w:sz w:val="22"/>
          <w:szCs w:val="22"/>
        </w:rPr>
        <w:t xml:space="preserve"> </w:t>
      </w:r>
      <w:proofErr w:type="spellStart"/>
      <w:r w:rsidRPr="00767099">
        <w:rPr>
          <w:sz w:val="22"/>
          <w:szCs w:val="22"/>
        </w:rPr>
        <w:t>hakları</w:t>
      </w:r>
      <w:proofErr w:type="spellEnd"/>
      <w:r w:rsidRPr="00767099">
        <w:rPr>
          <w:sz w:val="22"/>
          <w:szCs w:val="22"/>
        </w:rPr>
        <w:t xml:space="preserve"> </w:t>
      </w:r>
      <w:proofErr w:type="spellStart"/>
      <w:r w:rsidRPr="00767099">
        <w:rPr>
          <w:sz w:val="22"/>
          <w:szCs w:val="22"/>
        </w:rPr>
        <w:t>ve</w:t>
      </w:r>
      <w:proofErr w:type="spellEnd"/>
      <w:r w:rsidRPr="00767099">
        <w:rPr>
          <w:sz w:val="22"/>
          <w:szCs w:val="22"/>
        </w:rPr>
        <w:t xml:space="preserve"> </w:t>
      </w:r>
      <w:proofErr w:type="spellStart"/>
      <w:r w:rsidRPr="00767099">
        <w:rPr>
          <w:sz w:val="22"/>
          <w:szCs w:val="22"/>
        </w:rPr>
        <w:t>uygulamada</w:t>
      </w:r>
      <w:proofErr w:type="spellEnd"/>
      <w:r w:rsidRPr="00767099">
        <w:rPr>
          <w:sz w:val="22"/>
          <w:szCs w:val="22"/>
        </w:rPr>
        <w:t xml:space="preserve"> </w:t>
      </w:r>
      <w:proofErr w:type="spellStart"/>
      <w:r w:rsidRPr="00767099">
        <w:rPr>
          <w:sz w:val="22"/>
          <w:szCs w:val="22"/>
        </w:rPr>
        <w:t>korunması</w:t>
      </w:r>
      <w:proofErr w:type="spellEnd"/>
    </w:p>
    <w:p w:rsidR="001322D5" w:rsidRPr="00767099" w:rsidRDefault="001322D5" w:rsidP="00E715EC">
      <w:pPr>
        <w:rPr>
          <w:sz w:val="22"/>
          <w:szCs w:val="22"/>
          <w:lang w:val="en-US"/>
        </w:rPr>
      </w:pPr>
      <w:r w:rsidRPr="00767099">
        <w:rPr>
          <w:sz w:val="22"/>
          <w:szCs w:val="22"/>
          <w:lang w:val="en-US"/>
        </w:rPr>
        <w:t xml:space="preserve">Prof. Dr. </w:t>
      </w:r>
      <w:proofErr w:type="spellStart"/>
      <w:r w:rsidRPr="00767099">
        <w:rPr>
          <w:sz w:val="22"/>
          <w:szCs w:val="22"/>
          <w:lang w:val="en-US"/>
        </w:rPr>
        <w:t>Hakan</w:t>
      </w:r>
      <w:proofErr w:type="spellEnd"/>
      <w:r w:rsidRPr="00767099">
        <w:rPr>
          <w:sz w:val="22"/>
          <w:szCs w:val="22"/>
          <w:lang w:val="en-US"/>
        </w:rPr>
        <w:t xml:space="preserve"> </w:t>
      </w:r>
      <w:proofErr w:type="spellStart"/>
      <w:r w:rsidRPr="00767099">
        <w:rPr>
          <w:sz w:val="22"/>
          <w:szCs w:val="22"/>
          <w:lang w:val="en-US"/>
        </w:rPr>
        <w:t>Hakeri</w:t>
      </w:r>
      <w:proofErr w:type="spellEnd"/>
      <w:r w:rsidRPr="00767099">
        <w:rPr>
          <w:sz w:val="22"/>
          <w:szCs w:val="22"/>
          <w:lang w:val="en-US"/>
        </w:rPr>
        <w:t xml:space="preserve">, Istanbul </w:t>
      </w:r>
      <w:proofErr w:type="spellStart"/>
      <w:r w:rsidRPr="00767099">
        <w:rPr>
          <w:sz w:val="22"/>
          <w:szCs w:val="22"/>
          <w:lang w:val="en-US"/>
        </w:rPr>
        <w:t>Medeniyet</w:t>
      </w:r>
      <w:proofErr w:type="spellEnd"/>
      <w:r w:rsidRPr="00767099">
        <w:rPr>
          <w:sz w:val="22"/>
          <w:szCs w:val="22"/>
          <w:lang w:val="en-US"/>
        </w:rPr>
        <w:t xml:space="preserve"> </w:t>
      </w:r>
      <w:proofErr w:type="spellStart"/>
      <w:r w:rsidRPr="00767099">
        <w:rPr>
          <w:sz w:val="22"/>
          <w:szCs w:val="22"/>
          <w:lang w:val="en-US"/>
        </w:rPr>
        <w:t>Üniversitesi</w:t>
      </w:r>
      <w:proofErr w:type="spellEnd"/>
      <w:r w:rsidRPr="00767099">
        <w:rPr>
          <w:sz w:val="22"/>
          <w:szCs w:val="22"/>
          <w:lang w:val="en-US"/>
        </w:rPr>
        <w:t xml:space="preserve"> </w:t>
      </w:r>
      <w:proofErr w:type="spellStart"/>
      <w:r w:rsidRPr="00767099">
        <w:rPr>
          <w:sz w:val="22"/>
          <w:szCs w:val="22"/>
          <w:lang w:val="en-US"/>
        </w:rPr>
        <w:t>Hukuk</w:t>
      </w:r>
      <w:proofErr w:type="spellEnd"/>
      <w:r w:rsidRPr="00767099">
        <w:rPr>
          <w:sz w:val="22"/>
          <w:szCs w:val="22"/>
          <w:lang w:val="en-US"/>
        </w:rPr>
        <w:t xml:space="preserve"> </w:t>
      </w:r>
      <w:proofErr w:type="spellStart"/>
      <w:r w:rsidRPr="00767099">
        <w:rPr>
          <w:sz w:val="22"/>
          <w:szCs w:val="22"/>
          <w:lang w:val="en-US"/>
        </w:rPr>
        <w:t>Fakültesi</w:t>
      </w:r>
      <w:proofErr w:type="spellEnd"/>
    </w:p>
    <w:p w:rsidR="001322D5" w:rsidRPr="00767099" w:rsidRDefault="001322D5" w:rsidP="00E715EC">
      <w:pPr>
        <w:rPr>
          <w:sz w:val="22"/>
          <w:szCs w:val="22"/>
          <w:lang w:val="en-US"/>
        </w:rPr>
      </w:pPr>
    </w:p>
    <w:p w:rsidR="001322D5" w:rsidRPr="00767099" w:rsidRDefault="001322D5" w:rsidP="00E715EC">
      <w:pPr>
        <w:rPr>
          <w:sz w:val="22"/>
          <w:szCs w:val="22"/>
          <w:lang w:val="en-US"/>
        </w:rPr>
      </w:pPr>
      <w:r w:rsidRPr="00767099">
        <w:rPr>
          <w:sz w:val="22"/>
          <w:szCs w:val="22"/>
          <w:lang w:val="en-US"/>
        </w:rPr>
        <w:t xml:space="preserve">3- 10:25 – 10:45 </w:t>
      </w:r>
      <w:proofErr w:type="spellStart"/>
      <w:r w:rsidRPr="00767099">
        <w:rPr>
          <w:sz w:val="22"/>
          <w:szCs w:val="22"/>
          <w:lang w:val="en-US"/>
        </w:rPr>
        <w:t>S</w:t>
      </w:r>
      <w:bookmarkStart w:id="0" w:name="_GoBack"/>
      <w:bookmarkEnd w:id="0"/>
      <w:r w:rsidRPr="00767099">
        <w:rPr>
          <w:sz w:val="22"/>
          <w:szCs w:val="22"/>
          <w:lang w:val="en-US"/>
        </w:rPr>
        <w:t>ınır</w:t>
      </w:r>
      <w:proofErr w:type="spellEnd"/>
      <w:r w:rsidRPr="00767099">
        <w:rPr>
          <w:sz w:val="22"/>
          <w:szCs w:val="22"/>
          <w:lang w:val="en-US"/>
        </w:rPr>
        <w:t xml:space="preserve"> </w:t>
      </w:r>
      <w:proofErr w:type="spellStart"/>
      <w:r w:rsidRPr="00767099">
        <w:rPr>
          <w:sz w:val="22"/>
          <w:szCs w:val="22"/>
          <w:lang w:val="en-US"/>
        </w:rPr>
        <w:t>aşırı</w:t>
      </w:r>
      <w:proofErr w:type="spellEnd"/>
      <w:r w:rsidRPr="00767099">
        <w:rPr>
          <w:sz w:val="22"/>
          <w:szCs w:val="22"/>
          <w:lang w:val="en-US"/>
        </w:rPr>
        <w:t xml:space="preserve"> </w:t>
      </w:r>
      <w:proofErr w:type="spellStart"/>
      <w:r w:rsidRPr="00767099">
        <w:rPr>
          <w:sz w:val="22"/>
          <w:szCs w:val="22"/>
          <w:lang w:val="en-US"/>
        </w:rPr>
        <w:t>sağlık</w:t>
      </w:r>
      <w:proofErr w:type="spellEnd"/>
      <w:r w:rsidRPr="00767099">
        <w:rPr>
          <w:sz w:val="22"/>
          <w:szCs w:val="22"/>
          <w:lang w:val="en-US"/>
        </w:rPr>
        <w:t xml:space="preserve"> </w:t>
      </w:r>
      <w:proofErr w:type="spellStart"/>
      <w:r w:rsidRPr="00767099">
        <w:rPr>
          <w:sz w:val="22"/>
          <w:szCs w:val="22"/>
          <w:lang w:val="en-US"/>
        </w:rPr>
        <w:t>hizmetlerinde</w:t>
      </w:r>
      <w:proofErr w:type="spellEnd"/>
      <w:r w:rsidRPr="00767099">
        <w:rPr>
          <w:sz w:val="22"/>
          <w:szCs w:val="22"/>
          <w:lang w:val="en-US"/>
        </w:rPr>
        <w:t xml:space="preserve"> </w:t>
      </w:r>
      <w:proofErr w:type="spellStart"/>
      <w:r w:rsidRPr="00767099">
        <w:rPr>
          <w:sz w:val="22"/>
          <w:szCs w:val="22"/>
          <w:lang w:val="en-US"/>
        </w:rPr>
        <w:t>hasta</w:t>
      </w:r>
      <w:proofErr w:type="spellEnd"/>
      <w:r w:rsidRPr="00767099">
        <w:rPr>
          <w:sz w:val="22"/>
          <w:szCs w:val="22"/>
          <w:lang w:val="en-US"/>
        </w:rPr>
        <w:t xml:space="preserve"> </w:t>
      </w:r>
      <w:proofErr w:type="spellStart"/>
      <w:r w:rsidRPr="00767099">
        <w:rPr>
          <w:sz w:val="22"/>
          <w:szCs w:val="22"/>
          <w:lang w:val="en-US"/>
        </w:rPr>
        <w:t>hakları</w:t>
      </w:r>
      <w:proofErr w:type="spellEnd"/>
      <w:r w:rsidRPr="00767099">
        <w:rPr>
          <w:sz w:val="22"/>
          <w:szCs w:val="22"/>
          <w:lang w:val="en-US"/>
        </w:rPr>
        <w:t>/Patient’s rights in cross-border healthcare</w:t>
      </w:r>
    </w:p>
    <w:p w:rsidR="001322D5" w:rsidRPr="00767099" w:rsidRDefault="001322D5" w:rsidP="00E715EC">
      <w:pPr>
        <w:rPr>
          <w:sz w:val="22"/>
          <w:szCs w:val="22"/>
        </w:rPr>
      </w:pPr>
      <w:proofErr w:type="spellStart"/>
      <w:r w:rsidRPr="00767099">
        <w:rPr>
          <w:sz w:val="22"/>
          <w:szCs w:val="22"/>
        </w:rPr>
        <w:t>Doç</w:t>
      </w:r>
      <w:proofErr w:type="spellEnd"/>
      <w:r w:rsidRPr="00767099">
        <w:rPr>
          <w:sz w:val="22"/>
          <w:szCs w:val="22"/>
        </w:rPr>
        <w:t xml:space="preserve">. Dr. Natacha Vigne, Jean Monnet Saint-Etienne </w:t>
      </w:r>
      <w:proofErr w:type="spellStart"/>
      <w:r w:rsidRPr="00767099">
        <w:rPr>
          <w:sz w:val="22"/>
          <w:szCs w:val="22"/>
        </w:rPr>
        <w:t>Üniversitesi</w:t>
      </w:r>
      <w:proofErr w:type="spellEnd"/>
      <w:r w:rsidRPr="00767099">
        <w:rPr>
          <w:sz w:val="22"/>
          <w:szCs w:val="22"/>
        </w:rPr>
        <w:t xml:space="preserve"> </w:t>
      </w:r>
      <w:proofErr w:type="spellStart"/>
      <w:r w:rsidRPr="00767099">
        <w:rPr>
          <w:sz w:val="22"/>
          <w:szCs w:val="22"/>
        </w:rPr>
        <w:t>Hukuk</w:t>
      </w:r>
      <w:proofErr w:type="spellEnd"/>
      <w:r w:rsidRPr="00767099">
        <w:rPr>
          <w:sz w:val="22"/>
          <w:szCs w:val="22"/>
        </w:rPr>
        <w:t xml:space="preserve"> </w:t>
      </w:r>
      <w:proofErr w:type="spellStart"/>
      <w:r w:rsidRPr="00767099">
        <w:rPr>
          <w:sz w:val="22"/>
          <w:szCs w:val="22"/>
        </w:rPr>
        <w:t>Fakültesi</w:t>
      </w:r>
      <w:proofErr w:type="spellEnd"/>
    </w:p>
    <w:p w:rsidR="001322D5" w:rsidRPr="00767099" w:rsidRDefault="001322D5" w:rsidP="00E715EC">
      <w:pPr>
        <w:rPr>
          <w:sz w:val="22"/>
          <w:szCs w:val="22"/>
        </w:rPr>
      </w:pPr>
    </w:p>
    <w:p w:rsidR="001322D5" w:rsidRPr="00767099" w:rsidRDefault="001322D5" w:rsidP="00E715EC">
      <w:pPr>
        <w:rPr>
          <w:sz w:val="22"/>
          <w:szCs w:val="22"/>
        </w:rPr>
      </w:pPr>
      <w:r w:rsidRPr="00767099">
        <w:rPr>
          <w:sz w:val="22"/>
          <w:szCs w:val="22"/>
        </w:rPr>
        <w:t xml:space="preserve">10:45 -11:00 </w:t>
      </w:r>
      <w:proofErr w:type="spellStart"/>
      <w:r w:rsidRPr="00767099">
        <w:rPr>
          <w:sz w:val="22"/>
          <w:szCs w:val="22"/>
        </w:rPr>
        <w:t>Kahve</w:t>
      </w:r>
      <w:proofErr w:type="spellEnd"/>
      <w:r w:rsidRPr="00767099">
        <w:rPr>
          <w:sz w:val="22"/>
          <w:szCs w:val="22"/>
        </w:rPr>
        <w:t xml:space="preserve"> </w:t>
      </w:r>
      <w:proofErr w:type="spellStart"/>
      <w:r w:rsidRPr="00767099">
        <w:rPr>
          <w:sz w:val="22"/>
          <w:szCs w:val="22"/>
        </w:rPr>
        <w:t>Arası</w:t>
      </w:r>
      <w:proofErr w:type="spellEnd"/>
      <w:r w:rsidRPr="00767099">
        <w:rPr>
          <w:sz w:val="22"/>
          <w:szCs w:val="22"/>
        </w:rPr>
        <w:t> </w:t>
      </w:r>
    </w:p>
    <w:p w:rsidR="001322D5" w:rsidRPr="00767099" w:rsidRDefault="001322D5" w:rsidP="00E715EC">
      <w:pPr>
        <w:rPr>
          <w:sz w:val="22"/>
          <w:szCs w:val="22"/>
        </w:rPr>
      </w:pPr>
    </w:p>
    <w:p w:rsidR="001322D5" w:rsidRPr="00767099" w:rsidRDefault="001322D5" w:rsidP="00E715EC">
      <w:pPr>
        <w:rPr>
          <w:b/>
          <w:color w:val="000080"/>
          <w:sz w:val="22"/>
          <w:szCs w:val="22"/>
        </w:rPr>
      </w:pPr>
      <w:r w:rsidRPr="00767099">
        <w:rPr>
          <w:b/>
          <w:color w:val="000080"/>
          <w:sz w:val="22"/>
          <w:szCs w:val="22"/>
        </w:rPr>
        <w:t xml:space="preserve">II. OTURUM, </w:t>
      </w:r>
      <w:proofErr w:type="spellStart"/>
      <w:r w:rsidRPr="00767099">
        <w:rPr>
          <w:b/>
          <w:color w:val="000080"/>
          <w:sz w:val="22"/>
          <w:szCs w:val="22"/>
        </w:rPr>
        <w:t>Oturum</w:t>
      </w:r>
      <w:proofErr w:type="spellEnd"/>
      <w:r w:rsidRPr="00767099">
        <w:rPr>
          <w:b/>
          <w:color w:val="000080"/>
          <w:sz w:val="22"/>
          <w:szCs w:val="22"/>
        </w:rPr>
        <w:t xml:space="preserve"> </w:t>
      </w:r>
      <w:proofErr w:type="spellStart"/>
      <w:r w:rsidRPr="00767099">
        <w:rPr>
          <w:b/>
          <w:color w:val="000080"/>
          <w:sz w:val="22"/>
          <w:szCs w:val="22"/>
        </w:rPr>
        <w:t>Başkanı</w:t>
      </w:r>
      <w:proofErr w:type="spellEnd"/>
      <w:r w:rsidRPr="00767099">
        <w:rPr>
          <w:b/>
          <w:color w:val="000080"/>
          <w:sz w:val="22"/>
          <w:szCs w:val="22"/>
        </w:rPr>
        <w:t xml:space="preserve"> : Prof. Dr. </w:t>
      </w:r>
      <w:proofErr w:type="spellStart"/>
      <w:r w:rsidRPr="00767099">
        <w:rPr>
          <w:b/>
          <w:color w:val="000080"/>
          <w:sz w:val="22"/>
          <w:szCs w:val="22"/>
        </w:rPr>
        <w:t>Köksal</w:t>
      </w:r>
      <w:proofErr w:type="spellEnd"/>
      <w:r w:rsidRPr="00767099">
        <w:rPr>
          <w:b/>
          <w:color w:val="000080"/>
          <w:sz w:val="22"/>
          <w:szCs w:val="22"/>
        </w:rPr>
        <w:t xml:space="preserve"> </w:t>
      </w:r>
      <w:proofErr w:type="spellStart"/>
      <w:r w:rsidRPr="00767099">
        <w:rPr>
          <w:b/>
          <w:color w:val="000080"/>
          <w:sz w:val="22"/>
          <w:szCs w:val="22"/>
        </w:rPr>
        <w:t>Bayraktar</w:t>
      </w:r>
      <w:proofErr w:type="spellEnd"/>
      <w:r w:rsidRPr="00767099">
        <w:rPr>
          <w:b/>
          <w:color w:val="000080"/>
          <w:sz w:val="22"/>
          <w:szCs w:val="22"/>
        </w:rPr>
        <w:t xml:space="preserve">, </w:t>
      </w:r>
      <w:r w:rsidRPr="00767099">
        <w:rPr>
          <w:b/>
          <w:color w:val="000080"/>
          <w:sz w:val="22"/>
          <w:szCs w:val="22"/>
          <w:lang w:val="tr-TR"/>
        </w:rPr>
        <w:t>Yeditepe Üniversitesi Hukuk Fakültesi</w:t>
      </w:r>
    </w:p>
    <w:p w:rsidR="001322D5" w:rsidRPr="00767099" w:rsidRDefault="001322D5" w:rsidP="00E715EC">
      <w:pPr>
        <w:rPr>
          <w:sz w:val="22"/>
          <w:szCs w:val="22"/>
        </w:rPr>
      </w:pPr>
    </w:p>
    <w:p w:rsidR="001322D5" w:rsidRPr="00767099" w:rsidRDefault="001322D5" w:rsidP="00E715EC">
      <w:pPr>
        <w:rPr>
          <w:sz w:val="22"/>
          <w:szCs w:val="22"/>
          <w:lang w:val="en-US"/>
        </w:rPr>
      </w:pPr>
      <w:r w:rsidRPr="00767099">
        <w:rPr>
          <w:sz w:val="22"/>
          <w:szCs w:val="22"/>
          <w:lang w:val="en-US"/>
        </w:rPr>
        <w:t xml:space="preserve">4- 11:00-11:20 </w:t>
      </w:r>
      <w:proofErr w:type="spellStart"/>
      <w:r w:rsidRPr="00767099">
        <w:rPr>
          <w:sz w:val="22"/>
          <w:szCs w:val="22"/>
          <w:lang w:val="en-US"/>
        </w:rPr>
        <w:t>Fransa</w:t>
      </w:r>
      <w:proofErr w:type="spellEnd"/>
      <w:r w:rsidRPr="00767099">
        <w:rPr>
          <w:sz w:val="22"/>
          <w:szCs w:val="22"/>
          <w:lang w:val="en-US"/>
        </w:rPr>
        <w:t xml:space="preserve"> </w:t>
      </w:r>
      <w:proofErr w:type="spellStart"/>
      <w:r w:rsidRPr="00767099">
        <w:rPr>
          <w:sz w:val="22"/>
          <w:szCs w:val="22"/>
          <w:lang w:val="en-US"/>
        </w:rPr>
        <w:t>ve</w:t>
      </w:r>
      <w:proofErr w:type="spellEnd"/>
      <w:r w:rsidRPr="00767099">
        <w:rPr>
          <w:sz w:val="22"/>
          <w:szCs w:val="22"/>
          <w:lang w:val="en-US"/>
        </w:rPr>
        <w:t xml:space="preserve"> </w:t>
      </w:r>
      <w:proofErr w:type="spellStart"/>
      <w:r w:rsidRPr="00767099">
        <w:rPr>
          <w:sz w:val="22"/>
          <w:szCs w:val="22"/>
          <w:lang w:val="en-US"/>
        </w:rPr>
        <w:t>AB’de</w:t>
      </w:r>
      <w:proofErr w:type="spellEnd"/>
      <w:r w:rsidRPr="00767099">
        <w:rPr>
          <w:sz w:val="22"/>
          <w:szCs w:val="22"/>
          <w:lang w:val="en-US"/>
        </w:rPr>
        <w:t xml:space="preserve"> </w:t>
      </w:r>
      <w:proofErr w:type="spellStart"/>
      <w:r w:rsidRPr="00767099">
        <w:rPr>
          <w:sz w:val="22"/>
          <w:szCs w:val="22"/>
          <w:lang w:val="en-US"/>
        </w:rPr>
        <w:t>yeni</w:t>
      </w:r>
      <w:proofErr w:type="spellEnd"/>
      <w:r w:rsidRPr="00767099">
        <w:rPr>
          <w:sz w:val="22"/>
          <w:szCs w:val="22"/>
          <w:lang w:val="en-US"/>
        </w:rPr>
        <w:t xml:space="preserve"> </w:t>
      </w:r>
      <w:proofErr w:type="spellStart"/>
      <w:r w:rsidRPr="00767099">
        <w:rPr>
          <w:sz w:val="22"/>
          <w:szCs w:val="22"/>
          <w:lang w:val="en-US"/>
        </w:rPr>
        <w:t>sağlık</w:t>
      </w:r>
      <w:proofErr w:type="spellEnd"/>
      <w:r w:rsidRPr="00767099">
        <w:rPr>
          <w:sz w:val="22"/>
          <w:szCs w:val="22"/>
          <w:lang w:val="en-US"/>
        </w:rPr>
        <w:t xml:space="preserve"> </w:t>
      </w:r>
      <w:proofErr w:type="spellStart"/>
      <w:r w:rsidRPr="00767099">
        <w:rPr>
          <w:sz w:val="22"/>
          <w:szCs w:val="22"/>
          <w:lang w:val="en-US"/>
        </w:rPr>
        <w:t>politikaları</w:t>
      </w:r>
      <w:proofErr w:type="spellEnd"/>
      <w:r w:rsidRPr="00767099">
        <w:rPr>
          <w:sz w:val="22"/>
          <w:szCs w:val="22"/>
          <w:lang w:val="en-US"/>
        </w:rPr>
        <w:t xml:space="preserve"> </w:t>
      </w:r>
      <w:proofErr w:type="spellStart"/>
      <w:r w:rsidRPr="00767099">
        <w:rPr>
          <w:sz w:val="22"/>
          <w:szCs w:val="22"/>
          <w:lang w:val="en-US"/>
        </w:rPr>
        <w:t>ve</w:t>
      </w:r>
      <w:proofErr w:type="spellEnd"/>
      <w:r w:rsidRPr="00767099">
        <w:rPr>
          <w:sz w:val="22"/>
          <w:szCs w:val="22"/>
          <w:lang w:val="en-US"/>
        </w:rPr>
        <w:t xml:space="preserve"> </w:t>
      </w:r>
      <w:proofErr w:type="spellStart"/>
      <w:r w:rsidRPr="00767099">
        <w:rPr>
          <w:sz w:val="22"/>
          <w:szCs w:val="22"/>
          <w:lang w:val="en-US"/>
        </w:rPr>
        <w:t>reformlar</w:t>
      </w:r>
      <w:proofErr w:type="spellEnd"/>
      <w:r w:rsidRPr="00767099">
        <w:rPr>
          <w:sz w:val="22"/>
          <w:szCs w:val="22"/>
          <w:lang w:val="en-US"/>
        </w:rPr>
        <w:t xml:space="preserve">/ </w:t>
      </w:r>
      <w:proofErr w:type="gramStart"/>
      <w:r w:rsidRPr="00767099">
        <w:rPr>
          <w:sz w:val="22"/>
          <w:szCs w:val="22"/>
          <w:lang w:val="en-US"/>
        </w:rPr>
        <w:t>New</w:t>
      </w:r>
      <w:proofErr w:type="gramEnd"/>
      <w:r w:rsidRPr="00767099">
        <w:rPr>
          <w:sz w:val="22"/>
          <w:szCs w:val="22"/>
          <w:lang w:val="en-US"/>
        </w:rPr>
        <w:t xml:space="preserve"> health policies and reforms in France and EU</w:t>
      </w:r>
    </w:p>
    <w:p w:rsidR="001322D5" w:rsidRPr="00767099" w:rsidRDefault="001322D5" w:rsidP="006528E2">
      <w:pPr>
        <w:jc w:val="both"/>
        <w:rPr>
          <w:sz w:val="22"/>
          <w:szCs w:val="22"/>
        </w:rPr>
      </w:pPr>
      <w:proofErr w:type="spellStart"/>
      <w:r w:rsidRPr="00767099">
        <w:rPr>
          <w:sz w:val="22"/>
          <w:szCs w:val="22"/>
        </w:rPr>
        <w:t>Doç.Dr</w:t>
      </w:r>
      <w:proofErr w:type="spellEnd"/>
      <w:r w:rsidRPr="00767099">
        <w:rPr>
          <w:sz w:val="22"/>
          <w:szCs w:val="22"/>
        </w:rPr>
        <w:t xml:space="preserve">. Beatrice </w:t>
      </w:r>
      <w:proofErr w:type="spellStart"/>
      <w:r w:rsidRPr="00767099">
        <w:rPr>
          <w:sz w:val="22"/>
          <w:szCs w:val="22"/>
        </w:rPr>
        <w:t>Espesson</w:t>
      </w:r>
      <w:proofErr w:type="spellEnd"/>
      <w:r w:rsidRPr="00767099">
        <w:rPr>
          <w:sz w:val="22"/>
          <w:szCs w:val="22"/>
        </w:rPr>
        <w:t>-</w:t>
      </w:r>
      <w:proofErr w:type="spellStart"/>
      <w:r w:rsidRPr="00767099">
        <w:rPr>
          <w:sz w:val="22"/>
          <w:szCs w:val="22"/>
        </w:rPr>
        <w:t>Vergeat</w:t>
      </w:r>
      <w:proofErr w:type="spellEnd"/>
      <w:r w:rsidRPr="00767099">
        <w:rPr>
          <w:sz w:val="22"/>
          <w:szCs w:val="22"/>
        </w:rPr>
        <w:t xml:space="preserve">, Jean Monnet Saint-Etienne </w:t>
      </w:r>
      <w:proofErr w:type="spellStart"/>
      <w:r w:rsidRPr="00767099">
        <w:rPr>
          <w:sz w:val="22"/>
          <w:szCs w:val="22"/>
        </w:rPr>
        <w:t>Üniversitesi</w:t>
      </w:r>
      <w:proofErr w:type="spellEnd"/>
      <w:r w:rsidRPr="00767099">
        <w:rPr>
          <w:sz w:val="22"/>
          <w:szCs w:val="22"/>
        </w:rPr>
        <w:t xml:space="preserve"> </w:t>
      </w:r>
      <w:proofErr w:type="spellStart"/>
      <w:r w:rsidRPr="00767099">
        <w:rPr>
          <w:sz w:val="22"/>
          <w:szCs w:val="22"/>
        </w:rPr>
        <w:t>Hukuk</w:t>
      </w:r>
      <w:proofErr w:type="spellEnd"/>
      <w:r w:rsidRPr="00767099">
        <w:rPr>
          <w:sz w:val="22"/>
          <w:szCs w:val="22"/>
        </w:rPr>
        <w:t xml:space="preserve"> </w:t>
      </w:r>
      <w:proofErr w:type="spellStart"/>
      <w:r w:rsidRPr="00767099">
        <w:rPr>
          <w:sz w:val="22"/>
          <w:szCs w:val="22"/>
        </w:rPr>
        <w:t>Fakültesi</w:t>
      </w:r>
      <w:proofErr w:type="spellEnd"/>
    </w:p>
    <w:p w:rsidR="001322D5" w:rsidRPr="00767099" w:rsidRDefault="001322D5" w:rsidP="00E715EC">
      <w:pPr>
        <w:rPr>
          <w:sz w:val="22"/>
          <w:szCs w:val="22"/>
        </w:rPr>
      </w:pPr>
    </w:p>
    <w:p w:rsidR="001322D5" w:rsidRPr="00767099" w:rsidRDefault="001322D5" w:rsidP="00E715EC">
      <w:pPr>
        <w:rPr>
          <w:sz w:val="22"/>
          <w:szCs w:val="22"/>
        </w:rPr>
      </w:pPr>
      <w:r w:rsidRPr="00767099">
        <w:rPr>
          <w:sz w:val="22"/>
          <w:szCs w:val="22"/>
        </w:rPr>
        <w:t xml:space="preserve">5- 11:20-11:40 </w:t>
      </w:r>
      <w:proofErr w:type="spellStart"/>
      <w:r w:rsidRPr="00767099">
        <w:rPr>
          <w:sz w:val="22"/>
          <w:szCs w:val="22"/>
        </w:rPr>
        <w:t>Sağlık</w:t>
      </w:r>
      <w:proofErr w:type="spellEnd"/>
      <w:r w:rsidRPr="00767099">
        <w:rPr>
          <w:sz w:val="22"/>
          <w:szCs w:val="22"/>
        </w:rPr>
        <w:t xml:space="preserve"> </w:t>
      </w:r>
      <w:proofErr w:type="spellStart"/>
      <w:r w:rsidRPr="00767099">
        <w:rPr>
          <w:sz w:val="22"/>
          <w:szCs w:val="22"/>
        </w:rPr>
        <w:t>Hukuku</w:t>
      </w:r>
      <w:proofErr w:type="spellEnd"/>
      <w:r w:rsidRPr="00767099">
        <w:rPr>
          <w:sz w:val="22"/>
          <w:szCs w:val="22"/>
        </w:rPr>
        <w:t xml:space="preserve"> </w:t>
      </w:r>
      <w:proofErr w:type="spellStart"/>
      <w:r w:rsidRPr="00767099">
        <w:rPr>
          <w:sz w:val="22"/>
          <w:szCs w:val="22"/>
        </w:rPr>
        <w:t>Uygulamasında</w:t>
      </w:r>
      <w:proofErr w:type="spellEnd"/>
      <w:r w:rsidRPr="00767099">
        <w:rPr>
          <w:sz w:val="22"/>
          <w:szCs w:val="22"/>
        </w:rPr>
        <w:t xml:space="preserve"> </w:t>
      </w:r>
      <w:proofErr w:type="spellStart"/>
      <w:r w:rsidRPr="00767099">
        <w:rPr>
          <w:sz w:val="22"/>
          <w:szCs w:val="22"/>
        </w:rPr>
        <w:t>Güncel</w:t>
      </w:r>
      <w:proofErr w:type="spellEnd"/>
      <w:r w:rsidRPr="00767099">
        <w:rPr>
          <w:sz w:val="22"/>
          <w:szCs w:val="22"/>
        </w:rPr>
        <w:t xml:space="preserve"> </w:t>
      </w:r>
      <w:proofErr w:type="spellStart"/>
      <w:r w:rsidRPr="00767099">
        <w:rPr>
          <w:sz w:val="22"/>
          <w:szCs w:val="22"/>
        </w:rPr>
        <w:t>Konular</w:t>
      </w:r>
      <w:proofErr w:type="spellEnd"/>
      <w:r w:rsidRPr="00767099">
        <w:rPr>
          <w:sz w:val="22"/>
          <w:szCs w:val="22"/>
        </w:rPr>
        <w:t xml:space="preserve"> </w:t>
      </w:r>
    </w:p>
    <w:p w:rsidR="001322D5" w:rsidRPr="00767099" w:rsidRDefault="001322D5" w:rsidP="00E715EC">
      <w:pPr>
        <w:rPr>
          <w:sz w:val="22"/>
          <w:szCs w:val="22"/>
        </w:rPr>
      </w:pPr>
      <w:r w:rsidRPr="00767099">
        <w:rPr>
          <w:sz w:val="22"/>
          <w:szCs w:val="22"/>
        </w:rPr>
        <w:t xml:space="preserve">Av. </w:t>
      </w:r>
      <w:proofErr w:type="spellStart"/>
      <w:r w:rsidRPr="00767099">
        <w:rPr>
          <w:sz w:val="22"/>
          <w:szCs w:val="22"/>
        </w:rPr>
        <w:t>Halide</w:t>
      </w:r>
      <w:proofErr w:type="spellEnd"/>
      <w:r w:rsidRPr="00767099">
        <w:rPr>
          <w:sz w:val="22"/>
          <w:szCs w:val="22"/>
        </w:rPr>
        <w:t xml:space="preserve"> </w:t>
      </w:r>
      <w:proofErr w:type="spellStart"/>
      <w:r w:rsidRPr="00767099">
        <w:rPr>
          <w:sz w:val="22"/>
          <w:szCs w:val="22"/>
        </w:rPr>
        <w:t>Savaş</w:t>
      </w:r>
      <w:proofErr w:type="spellEnd"/>
      <w:r w:rsidRPr="00767099">
        <w:rPr>
          <w:sz w:val="22"/>
          <w:szCs w:val="22"/>
        </w:rPr>
        <w:t xml:space="preserve">, </w:t>
      </w:r>
      <w:proofErr w:type="spellStart"/>
      <w:r w:rsidRPr="00767099">
        <w:rPr>
          <w:sz w:val="22"/>
          <w:szCs w:val="22"/>
        </w:rPr>
        <w:t>Sağlık</w:t>
      </w:r>
      <w:proofErr w:type="spellEnd"/>
      <w:r w:rsidRPr="00767099">
        <w:rPr>
          <w:sz w:val="22"/>
          <w:szCs w:val="22"/>
        </w:rPr>
        <w:t xml:space="preserve"> </w:t>
      </w:r>
      <w:proofErr w:type="spellStart"/>
      <w:r w:rsidRPr="00767099">
        <w:rPr>
          <w:sz w:val="22"/>
          <w:szCs w:val="22"/>
        </w:rPr>
        <w:t>Hukuku</w:t>
      </w:r>
      <w:proofErr w:type="spellEnd"/>
      <w:r w:rsidRPr="00767099">
        <w:rPr>
          <w:sz w:val="22"/>
          <w:szCs w:val="22"/>
        </w:rPr>
        <w:t xml:space="preserve"> </w:t>
      </w:r>
      <w:proofErr w:type="spellStart"/>
      <w:r w:rsidRPr="00767099">
        <w:rPr>
          <w:sz w:val="22"/>
          <w:szCs w:val="22"/>
        </w:rPr>
        <w:t>Merkezi</w:t>
      </w:r>
      <w:proofErr w:type="spellEnd"/>
      <w:r w:rsidRPr="00767099">
        <w:rPr>
          <w:sz w:val="22"/>
          <w:szCs w:val="22"/>
        </w:rPr>
        <w:t xml:space="preserve"> </w:t>
      </w:r>
      <w:proofErr w:type="spellStart"/>
      <w:r w:rsidRPr="00767099">
        <w:rPr>
          <w:sz w:val="22"/>
          <w:szCs w:val="22"/>
        </w:rPr>
        <w:t>Yürütme</w:t>
      </w:r>
      <w:proofErr w:type="spellEnd"/>
      <w:r w:rsidRPr="00767099">
        <w:rPr>
          <w:sz w:val="22"/>
          <w:szCs w:val="22"/>
        </w:rPr>
        <w:t xml:space="preserve"> </w:t>
      </w:r>
      <w:proofErr w:type="spellStart"/>
      <w:r w:rsidRPr="00767099">
        <w:rPr>
          <w:sz w:val="22"/>
          <w:szCs w:val="22"/>
        </w:rPr>
        <w:t>Kurulu</w:t>
      </w:r>
      <w:proofErr w:type="spellEnd"/>
      <w:r w:rsidRPr="00767099">
        <w:rPr>
          <w:sz w:val="22"/>
          <w:szCs w:val="22"/>
        </w:rPr>
        <w:t xml:space="preserve"> </w:t>
      </w:r>
      <w:proofErr w:type="spellStart"/>
      <w:r w:rsidRPr="00767099">
        <w:rPr>
          <w:sz w:val="22"/>
          <w:szCs w:val="22"/>
        </w:rPr>
        <w:t>Başkanı</w:t>
      </w:r>
      <w:proofErr w:type="spellEnd"/>
      <w:r w:rsidRPr="00767099">
        <w:rPr>
          <w:sz w:val="22"/>
          <w:szCs w:val="22"/>
        </w:rPr>
        <w:t xml:space="preserve"> </w:t>
      </w:r>
    </w:p>
    <w:p w:rsidR="001322D5" w:rsidRPr="00767099" w:rsidRDefault="001322D5" w:rsidP="00E715EC">
      <w:pPr>
        <w:rPr>
          <w:sz w:val="22"/>
          <w:szCs w:val="22"/>
        </w:rPr>
      </w:pPr>
    </w:p>
    <w:p w:rsidR="001322D5" w:rsidRPr="00767099" w:rsidRDefault="001322D5" w:rsidP="00E715EC">
      <w:pPr>
        <w:rPr>
          <w:sz w:val="22"/>
          <w:szCs w:val="22"/>
        </w:rPr>
      </w:pPr>
      <w:r w:rsidRPr="00767099">
        <w:rPr>
          <w:sz w:val="22"/>
          <w:szCs w:val="22"/>
        </w:rPr>
        <w:t xml:space="preserve">6- 11:40-12:00 </w:t>
      </w:r>
      <w:proofErr w:type="spellStart"/>
      <w:r w:rsidRPr="00767099">
        <w:rPr>
          <w:sz w:val="22"/>
          <w:szCs w:val="22"/>
        </w:rPr>
        <w:t>Sağlık</w:t>
      </w:r>
      <w:proofErr w:type="spellEnd"/>
      <w:r w:rsidRPr="00767099">
        <w:rPr>
          <w:sz w:val="22"/>
          <w:szCs w:val="22"/>
        </w:rPr>
        <w:t xml:space="preserve"> </w:t>
      </w:r>
      <w:proofErr w:type="spellStart"/>
      <w:r w:rsidRPr="00767099">
        <w:rPr>
          <w:sz w:val="22"/>
          <w:szCs w:val="22"/>
        </w:rPr>
        <w:t>ürünlerinin</w:t>
      </w:r>
      <w:proofErr w:type="spellEnd"/>
      <w:r w:rsidRPr="00767099">
        <w:rPr>
          <w:sz w:val="22"/>
          <w:szCs w:val="22"/>
        </w:rPr>
        <w:t xml:space="preserve"> </w:t>
      </w:r>
      <w:proofErr w:type="spellStart"/>
      <w:r w:rsidRPr="00767099">
        <w:rPr>
          <w:sz w:val="22"/>
          <w:szCs w:val="22"/>
        </w:rPr>
        <w:t>serbest</w:t>
      </w:r>
      <w:proofErr w:type="spellEnd"/>
      <w:r w:rsidRPr="00767099">
        <w:rPr>
          <w:sz w:val="22"/>
          <w:szCs w:val="22"/>
        </w:rPr>
        <w:t xml:space="preserve"> </w:t>
      </w:r>
      <w:proofErr w:type="spellStart"/>
      <w:r w:rsidRPr="00767099">
        <w:rPr>
          <w:sz w:val="22"/>
          <w:szCs w:val="22"/>
        </w:rPr>
        <w:t>dolaşımının</w:t>
      </w:r>
      <w:proofErr w:type="spellEnd"/>
      <w:r w:rsidRPr="00767099">
        <w:rPr>
          <w:sz w:val="22"/>
          <w:szCs w:val="22"/>
        </w:rPr>
        <w:t xml:space="preserve"> </w:t>
      </w:r>
      <w:proofErr w:type="spellStart"/>
      <w:r w:rsidRPr="00767099">
        <w:rPr>
          <w:sz w:val="22"/>
          <w:szCs w:val="22"/>
        </w:rPr>
        <w:t>sınırları</w:t>
      </w:r>
      <w:proofErr w:type="spellEnd"/>
      <w:r w:rsidRPr="00767099">
        <w:rPr>
          <w:sz w:val="22"/>
          <w:szCs w:val="22"/>
        </w:rPr>
        <w:t xml:space="preserve">/Limites à la Libre circulation des produits de santé </w:t>
      </w:r>
    </w:p>
    <w:p w:rsidR="001322D5" w:rsidRPr="00767099" w:rsidRDefault="001322D5" w:rsidP="00E715EC">
      <w:pPr>
        <w:rPr>
          <w:sz w:val="22"/>
          <w:szCs w:val="22"/>
          <w:lang w:val="tr-TR"/>
        </w:rPr>
      </w:pPr>
      <w:proofErr w:type="spellStart"/>
      <w:r w:rsidRPr="00767099">
        <w:rPr>
          <w:sz w:val="22"/>
          <w:szCs w:val="22"/>
        </w:rPr>
        <w:t>Doç</w:t>
      </w:r>
      <w:proofErr w:type="spellEnd"/>
      <w:r w:rsidRPr="00767099">
        <w:rPr>
          <w:sz w:val="22"/>
          <w:szCs w:val="22"/>
        </w:rPr>
        <w:t xml:space="preserve">. Dr. </w:t>
      </w:r>
      <w:proofErr w:type="spellStart"/>
      <w:r w:rsidRPr="00767099">
        <w:rPr>
          <w:sz w:val="22"/>
          <w:szCs w:val="22"/>
        </w:rPr>
        <w:t>Mouna</w:t>
      </w:r>
      <w:proofErr w:type="spellEnd"/>
      <w:r w:rsidRPr="00767099">
        <w:rPr>
          <w:sz w:val="22"/>
          <w:szCs w:val="22"/>
        </w:rPr>
        <w:t xml:space="preserve"> </w:t>
      </w:r>
      <w:proofErr w:type="spellStart"/>
      <w:r w:rsidRPr="00767099">
        <w:rPr>
          <w:sz w:val="22"/>
          <w:szCs w:val="22"/>
        </w:rPr>
        <w:t>Moungache</w:t>
      </w:r>
      <w:proofErr w:type="spellEnd"/>
      <w:r w:rsidRPr="00767099">
        <w:rPr>
          <w:sz w:val="22"/>
          <w:szCs w:val="22"/>
        </w:rPr>
        <w:t>, Jean Monnet</w:t>
      </w:r>
      <w:r w:rsidRPr="00767099">
        <w:rPr>
          <w:sz w:val="22"/>
          <w:szCs w:val="22"/>
          <w:lang w:val="tr-TR"/>
        </w:rPr>
        <w:t xml:space="preserve"> Saint-</w:t>
      </w:r>
      <w:proofErr w:type="spellStart"/>
      <w:r w:rsidRPr="00767099">
        <w:rPr>
          <w:sz w:val="22"/>
          <w:szCs w:val="22"/>
          <w:lang w:val="tr-TR"/>
        </w:rPr>
        <w:t>Etienne</w:t>
      </w:r>
      <w:proofErr w:type="spellEnd"/>
      <w:r w:rsidRPr="00767099">
        <w:rPr>
          <w:sz w:val="22"/>
          <w:szCs w:val="22"/>
          <w:lang w:val="tr-TR"/>
        </w:rPr>
        <w:t xml:space="preserve"> </w:t>
      </w:r>
      <w:proofErr w:type="spellStart"/>
      <w:r w:rsidRPr="00767099">
        <w:rPr>
          <w:sz w:val="22"/>
          <w:szCs w:val="22"/>
        </w:rPr>
        <w:t>Üniversitesi</w:t>
      </w:r>
      <w:proofErr w:type="spellEnd"/>
      <w:r w:rsidRPr="00767099">
        <w:rPr>
          <w:sz w:val="22"/>
          <w:szCs w:val="22"/>
          <w:lang w:val="tr-TR"/>
        </w:rPr>
        <w:t xml:space="preserve"> Hukuk Fakültesi</w:t>
      </w:r>
    </w:p>
    <w:p w:rsidR="001322D5" w:rsidRPr="00767099" w:rsidRDefault="001322D5" w:rsidP="007572A8">
      <w:pPr>
        <w:rPr>
          <w:color w:val="003366"/>
          <w:sz w:val="22"/>
          <w:szCs w:val="22"/>
          <w:lang w:val="tr-TR"/>
        </w:rPr>
      </w:pPr>
    </w:p>
    <w:p w:rsidR="001322D5" w:rsidRPr="00767099" w:rsidRDefault="001322D5" w:rsidP="007572A8">
      <w:pPr>
        <w:rPr>
          <w:color w:val="003366"/>
          <w:sz w:val="22"/>
          <w:szCs w:val="22"/>
          <w:lang w:val="tr-TR"/>
        </w:rPr>
      </w:pPr>
      <w:r w:rsidRPr="00767099">
        <w:rPr>
          <w:color w:val="003366"/>
          <w:sz w:val="22"/>
          <w:szCs w:val="22"/>
          <w:lang w:val="tr-TR"/>
        </w:rPr>
        <w:t>-12:</w:t>
      </w:r>
      <w:proofErr w:type="gramStart"/>
      <w:r w:rsidRPr="00767099">
        <w:rPr>
          <w:color w:val="003366"/>
          <w:sz w:val="22"/>
          <w:szCs w:val="22"/>
          <w:lang w:val="tr-TR"/>
        </w:rPr>
        <w:t>00-12</w:t>
      </w:r>
      <w:proofErr w:type="gramEnd"/>
      <w:r w:rsidRPr="00767099">
        <w:rPr>
          <w:color w:val="003366"/>
          <w:sz w:val="22"/>
          <w:szCs w:val="22"/>
          <w:lang w:val="tr-TR"/>
        </w:rPr>
        <w:t>:30 Soru-Cevap</w:t>
      </w:r>
    </w:p>
    <w:p w:rsidR="001322D5" w:rsidRPr="00767099" w:rsidRDefault="001322D5" w:rsidP="007572A8">
      <w:pPr>
        <w:rPr>
          <w:color w:val="003366"/>
          <w:sz w:val="22"/>
          <w:szCs w:val="22"/>
          <w:lang w:val="tr-TR"/>
        </w:rPr>
      </w:pPr>
    </w:p>
    <w:p w:rsidR="001322D5" w:rsidRPr="00767099" w:rsidRDefault="001322D5" w:rsidP="00007314">
      <w:pPr>
        <w:tabs>
          <w:tab w:val="left" w:pos="1350"/>
        </w:tabs>
        <w:rPr>
          <w:color w:val="003366"/>
          <w:sz w:val="22"/>
          <w:szCs w:val="22"/>
          <w:lang w:val="tr-TR"/>
        </w:rPr>
      </w:pPr>
      <w:r w:rsidRPr="00767099">
        <w:rPr>
          <w:color w:val="003366"/>
          <w:sz w:val="22"/>
          <w:szCs w:val="22"/>
          <w:lang w:val="tr-TR"/>
        </w:rPr>
        <w:t xml:space="preserve">* </w:t>
      </w:r>
      <w:r w:rsidRPr="00767099">
        <w:rPr>
          <w:b/>
          <w:color w:val="003366"/>
          <w:sz w:val="22"/>
          <w:szCs w:val="22"/>
          <w:lang w:val="tr-TR"/>
        </w:rPr>
        <w:t>Simültane tercüme yapılacaktır.</w:t>
      </w:r>
      <w:r w:rsidRPr="00767099">
        <w:rPr>
          <w:color w:val="003366"/>
          <w:sz w:val="22"/>
          <w:szCs w:val="22"/>
          <w:lang w:val="tr-TR"/>
        </w:rPr>
        <w:t xml:space="preserve"> </w:t>
      </w:r>
    </w:p>
    <w:p w:rsidR="001322D5" w:rsidRDefault="001322D5" w:rsidP="003D7CAF">
      <w:pPr>
        <w:tabs>
          <w:tab w:val="left" w:pos="1350"/>
        </w:tabs>
        <w:rPr>
          <w:color w:val="003366"/>
          <w:sz w:val="22"/>
          <w:szCs w:val="22"/>
          <w:lang w:val="tr-TR"/>
        </w:rPr>
      </w:pPr>
      <w:r w:rsidRPr="00767099">
        <w:rPr>
          <w:color w:val="003366"/>
          <w:sz w:val="22"/>
          <w:szCs w:val="22"/>
          <w:lang w:val="tr-TR"/>
        </w:rPr>
        <w:t>*</w:t>
      </w:r>
      <w:r w:rsidRPr="00767099">
        <w:rPr>
          <w:b/>
          <w:color w:val="003366"/>
          <w:sz w:val="22"/>
          <w:szCs w:val="22"/>
          <w:lang w:val="tr-TR"/>
        </w:rPr>
        <w:t xml:space="preserve"> Sempozyuma katılanlara </w:t>
      </w:r>
      <w:r w:rsidRPr="00585FF0">
        <w:rPr>
          <w:b/>
          <w:i/>
          <w:color w:val="003366"/>
          <w:sz w:val="22"/>
          <w:szCs w:val="22"/>
          <w:lang w:val="tr-TR"/>
        </w:rPr>
        <w:t>“katılım belgesi”</w:t>
      </w:r>
      <w:r w:rsidRPr="00767099">
        <w:rPr>
          <w:b/>
          <w:color w:val="003366"/>
          <w:sz w:val="22"/>
          <w:szCs w:val="22"/>
          <w:lang w:val="tr-TR"/>
        </w:rPr>
        <w:t xml:space="preserve"> verilecektir.</w:t>
      </w:r>
      <w:r w:rsidRPr="00767099">
        <w:rPr>
          <w:color w:val="003366"/>
          <w:sz w:val="22"/>
          <w:szCs w:val="22"/>
          <w:lang w:val="tr-TR"/>
        </w:rPr>
        <w:t xml:space="preserve"> </w:t>
      </w:r>
    </w:p>
    <w:p w:rsidR="00767099" w:rsidRPr="00585FF0" w:rsidRDefault="00767099" w:rsidP="003D7CAF">
      <w:pPr>
        <w:tabs>
          <w:tab w:val="left" w:pos="1350"/>
        </w:tabs>
        <w:rPr>
          <w:b/>
          <w:color w:val="003366"/>
          <w:sz w:val="22"/>
          <w:szCs w:val="22"/>
          <w:u w:val="single"/>
          <w:lang w:val="tr-TR"/>
        </w:rPr>
      </w:pPr>
      <w:r w:rsidRPr="00585FF0">
        <w:rPr>
          <w:b/>
          <w:color w:val="003366"/>
          <w:sz w:val="22"/>
          <w:szCs w:val="22"/>
          <w:u w:val="single"/>
          <w:lang w:val="tr-TR"/>
        </w:rPr>
        <w:t xml:space="preserve">LCV: Zuhal Yılmaz, </w:t>
      </w:r>
      <w:r w:rsidR="00585FF0" w:rsidRPr="00585FF0">
        <w:rPr>
          <w:b/>
          <w:color w:val="003366"/>
          <w:sz w:val="22"/>
          <w:szCs w:val="22"/>
          <w:u w:val="single"/>
          <w:lang w:val="tr-TR"/>
        </w:rPr>
        <w:t>0212 2709300</w:t>
      </w:r>
    </w:p>
    <w:p w:rsidR="001322D5" w:rsidRPr="00767099" w:rsidRDefault="001322D5" w:rsidP="007F1D8C">
      <w:pPr>
        <w:tabs>
          <w:tab w:val="left" w:pos="1350"/>
        </w:tabs>
        <w:jc w:val="center"/>
        <w:rPr>
          <w:i/>
          <w:color w:val="003366"/>
          <w:sz w:val="22"/>
          <w:szCs w:val="22"/>
          <w:lang w:val="tr-TR"/>
        </w:rPr>
      </w:pPr>
      <w:r w:rsidRPr="00767099">
        <w:rPr>
          <w:i/>
          <w:color w:val="003366"/>
          <w:sz w:val="22"/>
          <w:szCs w:val="22"/>
          <w:lang w:val="tr-TR"/>
        </w:rPr>
        <w:t>Adres</w:t>
      </w:r>
    </w:p>
    <w:p w:rsidR="001322D5" w:rsidRPr="00767099" w:rsidRDefault="001322D5" w:rsidP="00CA6BCA">
      <w:pPr>
        <w:tabs>
          <w:tab w:val="left" w:pos="1350"/>
        </w:tabs>
        <w:rPr>
          <w:i/>
          <w:color w:val="003366"/>
          <w:sz w:val="22"/>
          <w:szCs w:val="22"/>
          <w:lang w:val="tr-TR"/>
        </w:rPr>
      </w:pPr>
      <w:r w:rsidRPr="00767099">
        <w:rPr>
          <w:i/>
          <w:color w:val="003366"/>
          <w:sz w:val="22"/>
          <w:szCs w:val="22"/>
          <w:lang w:val="tr-TR"/>
        </w:rPr>
        <w:t xml:space="preserve"> </w:t>
      </w:r>
      <w:proofErr w:type="spellStart"/>
      <w:r w:rsidRPr="00767099">
        <w:rPr>
          <w:i/>
          <w:color w:val="003366"/>
          <w:sz w:val="22"/>
          <w:szCs w:val="22"/>
          <w:lang w:val="tr-TR"/>
        </w:rPr>
        <w:t>Esentepe</w:t>
      </w:r>
      <w:proofErr w:type="spellEnd"/>
      <w:r w:rsidRPr="00767099">
        <w:rPr>
          <w:i/>
          <w:color w:val="003366"/>
          <w:sz w:val="22"/>
          <w:szCs w:val="22"/>
          <w:lang w:val="tr-TR"/>
        </w:rPr>
        <w:t xml:space="preserve"> Mah. </w:t>
      </w:r>
      <w:proofErr w:type="spellStart"/>
      <w:r w:rsidRPr="00767099">
        <w:rPr>
          <w:i/>
          <w:color w:val="003366"/>
          <w:sz w:val="22"/>
          <w:szCs w:val="22"/>
          <w:lang w:val="tr-TR"/>
        </w:rPr>
        <w:t>Talatpaşa</w:t>
      </w:r>
      <w:proofErr w:type="spellEnd"/>
      <w:r w:rsidRPr="00767099">
        <w:rPr>
          <w:i/>
          <w:color w:val="003366"/>
          <w:sz w:val="22"/>
          <w:szCs w:val="22"/>
          <w:lang w:val="tr-TR"/>
        </w:rPr>
        <w:t xml:space="preserve"> </w:t>
      </w:r>
      <w:proofErr w:type="spellStart"/>
      <w:r w:rsidRPr="00767099">
        <w:rPr>
          <w:i/>
          <w:color w:val="003366"/>
          <w:sz w:val="22"/>
          <w:szCs w:val="22"/>
          <w:lang w:val="tr-TR"/>
        </w:rPr>
        <w:t>Cd</w:t>
      </w:r>
      <w:proofErr w:type="spellEnd"/>
      <w:r w:rsidRPr="00767099">
        <w:rPr>
          <w:i/>
          <w:color w:val="003366"/>
          <w:sz w:val="22"/>
          <w:szCs w:val="22"/>
          <w:lang w:val="tr-TR"/>
        </w:rPr>
        <w:t>. Harman Sok. TOBB Plaza, VIP Salonu, Şişli İSTANBUL</w:t>
      </w:r>
    </w:p>
    <w:sectPr w:rsidR="001322D5" w:rsidRPr="00767099" w:rsidSect="00901C69">
      <w:pgSz w:w="11906" w:h="16838"/>
      <w:pgMar w:top="53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5075A"/>
    <w:multiLevelType w:val="hybridMultilevel"/>
    <w:tmpl w:val="8BAA8B94"/>
    <w:lvl w:ilvl="0" w:tplc="31808584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64780EE1"/>
    <w:multiLevelType w:val="hybridMultilevel"/>
    <w:tmpl w:val="F4CE46BA"/>
    <w:lvl w:ilvl="0" w:tplc="18607E0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8C23DC"/>
    <w:rsid w:val="00007314"/>
    <w:rsid w:val="00054BFE"/>
    <w:rsid w:val="00065E5C"/>
    <w:rsid w:val="00071223"/>
    <w:rsid w:val="00076951"/>
    <w:rsid w:val="00090B9C"/>
    <w:rsid w:val="000A1E68"/>
    <w:rsid w:val="000B5CA1"/>
    <w:rsid w:val="000C344A"/>
    <w:rsid w:val="000E783B"/>
    <w:rsid w:val="00107DCE"/>
    <w:rsid w:val="001322D5"/>
    <w:rsid w:val="00137E58"/>
    <w:rsid w:val="00142A28"/>
    <w:rsid w:val="00151887"/>
    <w:rsid w:val="00176710"/>
    <w:rsid w:val="0018663E"/>
    <w:rsid w:val="001A097B"/>
    <w:rsid w:val="001A0AE9"/>
    <w:rsid w:val="002151BA"/>
    <w:rsid w:val="002565E2"/>
    <w:rsid w:val="0027469C"/>
    <w:rsid w:val="00290D41"/>
    <w:rsid w:val="00294AC5"/>
    <w:rsid w:val="002A3B61"/>
    <w:rsid w:val="002B61A1"/>
    <w:rsid w:val="002D05F4"/>
    <w:rsid w:val="002D0EC3"/>
    <w:rsid w:val="00301541"/>
    <w:rsid w:val="00307066"/>
    <w:rsid w:val="0033277D"/>
    <w:rsid w:val="00361D8A"/>
    <w:rsid w:val="003636C0"/>
    <w:rsid w:val="00364055"/>
    <w:rsid w:val="003754EF"/>
    <w:rsid w:val="003A5A84"/>
    <w:rsid w:val="003B0003"/>
    <w:rsid w:val="003D48C7"/>
    <w:rsid w:val="003D7CAF"/>
    <w:rsid w:val="003F77B4"/>
    <w:rsid w:val="00425C60"/>
    <w:rsid w:val="00427F84"/>
    <w:rsid w:val="00476DC2"/>
    <w:rsid w:val="004B3825"/>
    <w:rsid w:val="004C5EA1"/>
    <w:rsid w:val="004E5BC9"/>
    <w:rsid w:val="004F41FC"/>
    <w:rsid w:val="00554F39"/>
    <w:rsid w:val="00585FF0"/>
    <w:rsid w:val="00594D92"/>
    <w:rsid w:val="005B14CA"/>
    <w:rsid w:val="005C03E3"/>
    <w:rsid w:val="005D6B8A"/>
    <w:rsid w:val="005E2D8B"/>
    <w:rsid w:val="005F4DC3"/>
    <w:rsid w:val="005F5C81"/>
    <w:rsid w:val="00613476"/>
    <w:rsid w:val="0062038B"/>
    <w:rsid w:val="00624D25"/>
    <w:rsid w:val="00633968"/>
    <w:rsid w:val="006528E2"/>
    <w:rsid w:val="00652FE1"/>
    <w:rsid w:val="006723A4"/>
    <w:rsid w:val="00685AFC"/>
    <w:rsid w:val="006D4B5E"/>
    <w:rsid w:val="006F7724"/>
    <w:rsid w:val="007022C4"/>
    <w:rsid w:val="007042C1"/>
    <w:rsid w:val="0071278B"/>
    <w:rsid w:val="007426BF"/>
    <w:rsid w:val="007572A8"/>
    <w:rsid w:val="00767099"/>
    <w:rsid w:val="00767588"/>
    <w:rsid w:val="007A2602"/>
    <w:rsid w:val="007B0D1E"/>
    <w:rsid w:val="007F1D8C"/>
    <w:rsid w:val="008049B2"/>
    <w:rsid w:val="00874D9C"/>
    <w:rsid w:val="00876896"/>
    <w:rsid w:val="008A5B0D"/>
    <w:rsid w:val="008C2381"/>
    <w:rsid w:val="008C23DC"/>
    <w:rsid w:val="008C29EC"/>
    <w:rsid w:val="008D233F"/>
    <w:rsid w:val="008F5025"/>
    <w:rsid w:val="00901C69"/>
    <w:rsid w:val="00933BD4"/>
    <w:rsid w:val="009573B8"/>
    <w:rsid w:val="00975B51"/>
    <w:rsid w:val="009B541C"/>
    <w:rsid w:val="00A177DA"/>
    <w:rsid w:val="00A20026"/>
    <w:rsid w:val="00A87D5B"/>
    <w:rsid w:val="00AA682F"/>
    <w:rsid w:val="00B478E3"/>
    <w:rsid w:val="00B47970"/>
    <w:rsid w:val="00B63C75"/>
    <w:rsid w:val="00B80591"/>
    <w:rsid w:val="00B90371"/>
    <w:rsid w:val="00BA67B2"/>
    <w:rsid w:val="00BC2C6B"/>
    <w:rsid w:val="00BC41D3"/>
    <w:rsid w:val="00BD2FD3"/>
    <w:rsid w:val="00BD68C2"/>
    <w:rsid w:val="00C14DB6"/>
    <w:rsid w:val="00C4433E"/>
    <w:rsid w:val="00C70B00"/>
    <w:rsid w:val="00C9206A"/>
    <w:rsid w:val="00CA6BCA"/>
    <w:rsid w:val="00CB33DE"/>
    <w:rsid w:val="00CC2CBE"/>
    <w:rsid w:val="00CD5F54"/>
    <w:rsid w:val="00CD78C2"/>
    <w:rsid w:val="00D11DC4"/>
    <w:rsid w:val="00D2226E"/>
    <w:rsid w:val="00D40A0B"/>
    <w:rsid w:val="00D56449"/>
    <w:rsid w:val="00D67F93"/>
    <w:rsid w:val="00D83186"/>
    <w:rsid w:val="00DA0BAF"/>
    <w:rsid w:val="00DA26CB"/>
    <w:rsid w:val="00DA7091"/>
    <w:rsid w:val="00E021B7"/>
    <w:rsid w:val="00E038E1"/>
    <w:rsid w:val="00E077EA"/>
    <w:rsid w:val="00E11A13"/>
    <w:rsid w:val="00E715EC"/>
    <w:rsid w:val="00E726F4"/>
    <w:rsid w:val="00E7753C"/>
    <w:rsid w:val="00EA032F"/>
    <w:rsid w:val="00EA278E"/>
    <w:rsid w:val="00EA2E62"/>
    <w:rsid w:val="00EC03DA"/>
    <w:rsid w:val="00EC1FBD"/>
    <w:rsid w:val="00ED499B"/>
    <w:rsid w:val="00EE0129"/>
    <w:rsid w:val="00EE0DC2"/>
    <w:rsid w:val="00EE5BDE"/>
    <w:rsid w:val="00EF53A9"/>
    <w:rsid w:val="00F331E8"/>
    <w:rsid w:val="00FC3B53"/>
    <w:rsid w:val="00FD5271"/>
    <w:rsid w:val="00FD5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41C"/>
    <w:rPr>
      <w:sz w:val="24"/>
      <w:szCs w:val="24"/>
      <w:lang w:val="fr-FR" w:eastAsia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ps">
    <w:name w:val="hps"/>
    <w:basedOn w:val="VarsaylanParagrafYazTipi"/>
    <w:uiPriority w:val="99"/>
    <w:rsid w:val="00E021B7"/>
    <w:rPr>
      <w:rFonts w:cs="Times New Roman"/>
    </w:rPr>
  </w:style>
  <w:style w:type="character" w:customStyle="1" w:styleId="shorttext">
    <w:name w:val="short_text"/>
    <w:basedOn w:val="VarsaylanParagrafYazTipi"/>
    <w:uiPriority w:val="99"/>
    <w:rsid w:val="00901C69"/>
    <w:rPr>
      <w:rFonts w:cs="Times New Roman"/>
    </w:rPr>
  </w:style>
  <w:style w:type="paragraph" w:styleId="BalonMetni">
    <w:name w:val="Balloon Text"/>
    <w:basedOn w:val="Normal"/>
    <w:link w:val="BalonMetniChar"/>
    <w:uiPriority w:val="99"/>
    <w:rsid w:val="00142A2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locked/>
    <w:rsid w:val="00142A28"/>
    <w:rPr>
      <w:rFonts w:ascii="Tahoma" w:hAnsi="Tahoma" w:cs="Tahoma"/>
      <w:sz w:val="16"/>
      <w:szCs w:val="16"/>
      <w:lang w:val="fr-FR" w:eastAsia="fr-FR"/>
    </w:rPr>
  </w:style>
  <w:style w:type="character" w:styleId="Kpr">
    <w:name w:val="Hyperlink"/>
    <w:basedOn w:val="VarsaylanParagrafYazTipi"/>
    <w:uiPriority w:val="99"/>
    <w:rsid w:val="004F41F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61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1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61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61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33261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613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61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1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61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61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1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33261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613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61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1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61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61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1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0" w:color="F5F5F5"/>
                                    <w:left w:val="single" w:sz="8" w:space="0" w:color="F5F5F5"/>
                                    <w:bottom w:val="single" w:sz="8" w:space="0" w:color="F5F5F5"/>
                                    <w:right w:val="single" w:sz="8" w:space="0" w:color="F5F5F5"/>
                                  </w:divBdr>
                                  <w:divsChild>
                                    <w:div w:id="332613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613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COLLOQUE</vt:lpstr>
    </vt:vector>
  </TitlesOfParts>
  <Company>UJM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COLLOQUE</dc:title>
  <dc:subject/>
  <dc:creator>etudiant</dc:creator>
  <cp:keywords/>
  <dc:description/>
  <cp:lastModifiedBy>zyilmaz</cp:lastModifiedBy>
  <cp:revision>3</cp:revision>
  <cp:lastPrinted>2012-06-20T10:51:00Z</cp:lastPrinted>
  <dcterms:created xsi:type="dcterms:W3CDTF">2012-06-20T13:54:00Z</dcterms:created>
  <dcterms:modified xsi:type="dcterms:W3CDTF">2012-06-25T09:10:00Z</dcterms:modified>
</cp:coreProperties>
</file>